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6CC10" w14:textId="38FC004E" w:rsidR="006C685E" w:rsidRPr="00A13E91" w:rsidRDefault="00A13E91">
      <w:pPr>
        <w:rPr>
          <w:b/>
          <w:sz w:val="28"/>
          <w:szCs w:val="28"/>
        </w:rPr>
      </w:pPr>
      <w:r w:rsidRPr="00A13E91">
        <w:rPr>
          <w:b/>
          <w:sz w:val="28"/>
          <w:szCs w:val="28"/>
        </w:rPr>
        <w:t>Joe Fama</w:t>
      </w:r>
    </w:p>
    <w:p w14:paraId="5FAC2DDD" w14:textId="600482F2" w:rsidR="006D3E2A" w:rsidRDefault="00705FCC">
      <w:pPr>
        <w:rPr>
          <w:b/>
          <w:bCs/>
          <w:sz w:val="28"/>
          <w:szCs w:val="28"/>
        </w:rPr>
      </w:pPr>
      <w:r w:rsidRPr="00705FCC">
        <w:rPr>
          <w:b/>
          <w:bCs/>
          <w:sz w:val="28"/>
          <w:szCs w:val="28"/>
        </w:rPr>
        <w:t>Beginner &amp; Intermediate Painting</w:t>
      </w:r>
    </w:p>
    <w:p w14:paraId="3E4F418C" w14:textId="0C77C871" w:rsidR="00705FCC" w:rsidRPr="00705FCC" w:rsidRDefault="00705FCC">
      <w:pPr>
        <w:rPr>
          <w:sz w:val="28"/>
          <w:szCs w:val="28"/>
        </w:rPr>
      </w:pPr>
      <w:r w:rsidRPr="00705FCC">
        <w:rPr>
          <w:sz w:val="28"/>
          <w:szCs w:val="28"/>
        </w:rPr>
        <w:t>Materials List</w:t>
      </w:r>
    </w:p>
    <w:p w14:paraId="7801616E" w14:textId="6803C094" w:rsidR="006D3E2A" w:rsidRDefault="006D3E2A"/>
    <w:p w14:paraId="72FFE546" w14:textId="090C4DB4" w:rsidR="006D3E2A" w:rsidRDefault="006D3E2A">
      <w:r>
        <w:t>Acrylic Paint</w:t>
      </w:r>
      <w:r w:rsidR="00F30ECC">
        <w:t>:</w:t>
      </w:r>
    </w:p>
    <w:p w14:paraId="389B01EC" w14:textId="62923B82" w:rsidR="006D3E2A" w:rsidRDefault="006D3E2A">
      <w:r>
        <w:t>(Preferred brand is Liquitex)</w:t>
      </w:r>
    </w:p>
    <w:p w14:paraId="0C05E4BB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Cadmium Yellow</w:t>
      </w:r>
    </w:p>
    <w:p w14:paraId="59248338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Cadmium Yellow Light</w:t>
      </w:r>
    </w:p>
    <w:p w14:paraId="68CAD867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Cadmium Lemon Yellow</w:t>
      </w:r>
    </w:p>
    <w:p w14:paraId="48DCD82F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Cadmium Red</w:t>
      </w:r>
    </w:p>
    <w:p w14:paraId="5B5E6B13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Cadmium Orange</w:t>
      </w:r>
    </w:p>
    <w:p w14:paraId="503E963D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Alizarin Crimson</w:t>
      </w:r>
    </w:p>
    <w:p w14:paraId="0C166FF0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Viridian Green &amp; Sap Green</w:t>
      </w:r>
    </w:p>
    <w:p w14:paraId="53D1127E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Cerulean Blue</w:t>
      </w:r>
    </w:p>
    <w:p w14:paraId="16BF507B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Ultramarine Blue</w:t>
      </w:r>
    </w:p>
    <w:p w14:paraId="447F36F4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Cobalt Blue</w:t>
      </w:r>
    </w:p>
    <w:p w14:paraId="5F6C184A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Burnt Sienna</w:t>
      </w:r>
    </w:p>
    <w:p w14:paraId="50ECAD11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Burnt Umber</w:t>
      </w:r>
    </w:p>
    <w:p w14:paraId="22B84B61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White</w:t>
      </w:r>
    </w:p>
    <w:p w14:paraId="133098CA" w14:textId="77777777" w:rsidR="006D3E2A" w:rsidRDefault="006D3E2A" w:rsidP="006D3E2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Black</w:t>
      </w:r>
    </w:p>
    <w:p w14:paraId="1F01D11B" w14:textId="4A623AF9" w:rsidR="006D3E2A" w:rsidRDefault="006D3E2A"/>
    <w:p w14:paraId="357D4823" w14:textId="380DAD49" w:rsidR="006D3E2A" w:rsidRDefault="006D3E2A">
      <w:r>
        <w:t>Brushes</w:t>
      </w:r>
      <w:r w:rsidR="00F30ECC">
        <w:t>:</w:t>
      </w:r>
    </w:p>
    <w:p w14:paraId="05FE2748" w14:textId="59373694" w:rsidR="006D3E2A" w:rsidRDefault="006D3E2A">
      <w:r>
        <w:t xml:space="preserve">(I recommend Princeton, Robert Simmons or </w:t>
      </w:r>
      <w:proofErr w:type="spellStart"/>
      <w:r>
        <w:t>Grumbacher</w:t>
      </w:r>
      <w:proofErr w:type="spellEnd"/>
      <w:r>
        <w:t xml:space="preserve"> Brushes</w:t>
      </w:r>
      <w:r w:rsidR="00F30ECC">
        <w:t>)</w:t>
      </w:r>
    </w:p>
    <w:p w14:paraId="27B6E40E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Flats: 1, 3, 5,7, 10</w:t>
      </w:r>
    </w:p>
    <w:p w14:paraId="2E57C042" w14:textId="43A0928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Filbert</w:t>
      </w:r>
      <w:r w:rsidR="002030AC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: </w:t>
      </w: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1,3, 4, 8</w:t>
      </w:r>
    </w:p>
    <w:p w14:paraId="77776F47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Bristles or Nylon</w:t>
      </w:r>
    </w:p>
    <w:p w14:paraId="3BF4E5B0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 </w:t>
      </w:r>
    </w:p>
    <w:p w14:paraId="3D1C642F" w14:textId="71FC164A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Rounds</w:t>
      </w:r>
      <w:r w:rsidR="002030AC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:1, 2,3,</w:t>
      </w:r>
      <w:r w:rsidR="002030AC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Bristles or Nylon</w:t>
      </w:r>
    </w:p>
    <w:p w14:paraId="053C3159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 </w:t>
      </w:r>
    </w:p>
    <w:p w14:paraId="713DE7BD" w14:textId="6EF037A4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Round Soft Hair Brushes 2,4,10 </w:t>
      </w:r>
      <w:proofErr w:type="gramStart"/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( Optional</w:t>
      </w:r>
      <w:proofErr w:type="gramEnd"/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)</w:t>
      </w:r>
    </w:p>
    <w:p w14:paraId="109383B2" w14:textId="062FF38C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789EF7F4" w14:textId="58B5D13B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</w:p>
    <w:p w14:paraId="52289E46" w14:textId="3CC6D5AF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F30ECC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Also</w:t>
      </w:r>
      <w:r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:</w:t>
      </w:r>
    </w:p>
    <w:p w14:paraId="33005C10" w14:textId="2FD8A236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5AECF088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Painting Knife</w:t>
      </w:r>
    </w:p>
    <w:p w14:paraId="4ED473C9" w14:textId="080D3C36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Palette: Plastic Tray</w:t>
      </w:r>
      <w:r w:rsidR="002030AC"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(Artist Palette Seal) or White Enamel Tray</w:t>
      </w:r>
    </w:p>
    <w:p w14:paraId="476AD2D1" w14:textId="77777777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Coffee Can for water</w:t>
      </w:r>
    </w:p>
    <w:p w14:paraId="68266BDF" w14:textId="7ECB8E19" w:rsid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  <w:sz w:val="18"/>
          <w:szCs w:val="18"/>
          <w:bdr w:val="none" w:sz="0" w:space="0" w:color="auto" w:frame="1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Paper Towels  </w:t>
      </w:r>
    </w:p>
    <w:p w14:paraId="28205954" w14:textId="0BF3ABAD" w:rsidR="003C40C3" w:rsidRDefault="003C40C3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>Canvas Paper for Acrylic paints</w:t>
      </w:r>
      <w:bookmarkStart w:id="0" w:name="_GoBack"/>
      <w:bookmarkEnd w:id="0"/>
      <w:r>
        <w:rPr>
          <w:rFonts w:ascii="inherit" w:hAnsi="inherit"/>
          <w:color w:val="000000"/>
          <w:sz w:val="18"/>
          <w:szCs w:val="18"/>
          <w:bdr w:val="none" w:sz="0" w:space="0" w:color="auto" w:frame="1"/>
        </w:rPr>
        <w:t xml:space="preserve">, 12” x 16” </w:t>
      </w:r>
    </w:p>
    <w:p w14:paraId="24D3C7A3" w14:textId="77777777" w:rsidR="00F30ECC" w:rsidRPr="00F30ECC" w:rsidRDefault="00F30ECC" w:rsidP="00F30ECC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  <w:sz w:val="22"/>
          <w:szCs w:val="22"/>
        </w:rPr>
      </w:pPr>
    </w:p>
    <w:p w14:paraId="3635B75D" w14:textId="77777777" w:rsidR="00F30ECC" w:rsidRDefault="00F30ECC"/>
    <w:sectPr w:rsidR="00F30E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2A"/>
    <w:rsid w:val="000D14BE"/>
    <w:rsid w:val="001141CC"/>
    <w:rsid w:val="002030AC"/>
    <w:rsid w:val="003C40C3"/>
    <w:rsid w:val="006C685E"/>
    <w:rsid w:val="006D3E2A"/>
    <w:rsid w:val="00705FCC"/>
    <w:rsid w:val="00A13E91"/>
    <w:rsid w:val="00F3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3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D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D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McDonald</dc:creator>
  <cp:lastModifiedBy>Greenwich Arts</cp:lastModifiedBy>
  <cp:revision>2</cp:revision>
  <dcterms:created xsi:type="dcterms:W3CDTF">2022-08-05T16:19:00Z</dcterms:created>
  <dcterms:modified xsi:type="dcterms:W3CDTF">2022-08-05T16:19:00Z</dcterms:modified>
</cp:coreProperties>
</file>